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5E" w:rsidRPr="00583D5B" w:rsidRDefault="00D467F9" w:rsidP="00242E34">
      <w:pPr>
        <w:spacing w:line="360" w:lineRule="auto"/>
        <w:jc w:val="both"/>
      </w:pPr>
      <w:r>
        <w:t>A partir del treball de camp que vaig realitzar entre l’abril del 2014 i l’agost del 2015 sobre comunitats de practicants de Santería a la perifèria de Barcelona, vaig comprovar</w:t>
      </w:r>
      <w:r w:rsidR="00242E34">
        <w:t xml:space="preserve"> que, malgrat l’enorme heterogènia que caracteritza aquestes pràctiques i els seus discursos, hi ha un denominador comú entre els participants d’aquesta religió i </w:t>
      </w:r>
      <w:r>
        <w:t xml:space="preserve">aquest </w:t>
      </w:r>
      <w:r w:rsidR="00242E34">
        <w:t xml:space="preserve">és la cerca d’un </w:t>
      </w:r>
      <w:r w:rsidR="00242E34" w:rsidRPr="00242E34">
        <w:rPr>
          <w:i/>
        </w:rPr>
        <w:t>fonament</w:t>
      </w:r>
      <w:r w:rsidR="00242E34">
        <w:t xml:space="preserve"> o esp</w:t>
      </w:r>
      <w:r w:rsidR="0076525E">
        <w:t>iritualitat que es percep perdut</w:t>
      </w:r>
      <w:r w:rsidR="00242E34">
        <w:t xml:space="preserve"> en la societat europea contemporània. Aquest fonament, per tant, és una resposta a una sensació de </w:t>
      </w:r>
      <w:r w:rsidR="00242E34">
        <w:rPr>
          <w:i/>
        </w:rPr>
        <w:t>disconformitat</w:t>
      </w:r>
      <w:r w:rsidR="00242E34">
        <w:t xml:space="preserve"> cap a dos aspectes, principalment; primer, cap al sistema de creença imperant, i això fa referència tant a la tradició cristiana com a la lògica secular contemporània. I, segon, cap a la racionalitat dicotòmica i la manera d’</w:t>
      </w:r>
      <w:r w:rsidR="0076525E">
        <w:t xml:space="preserve">aprehendre el món i, relacionat amb aquesta, cap a la medicina al·lopàtica. L’anàlisi d’ambdues disconformitats se sustenta en dues bases teòriques. 1) l’individualisme institucionalitzat, és a dir, l’auge d’una subjectivitat moderna que pot </w:t>
      </w:r>
      <w:r w:rsidR="0076525E">
        <w:rPr>
          <w:i/>
        </w:rPr>
        <w:t xml:space="preserve">escollir </w:t>
      </w:r>
      <w:r w:rsidR="0076525E">
        <w:t xml:space="preserve">el camí de vida que més li convé, oferint, d’aquesta manera, el paisatge d’una religió </w:t>
      </w:r>
      <w:r w:rsidR="0076525E">
        <w:rPr>
          <w:i/>
        </w:rPr>
        <w:t>flotant</w:t>
      </w:r>
      <w:r w:rsidR="0076525E">
        <w:t xml:space="preserve"> o </w:t>
      </w:r>
      <w:r w:rsidR="0076525E">
        <w:rPr>
          <w:i/>
        </w:rPr>
        <w:t>electiva</w:t>
      </w:r>
      <w:r w:rsidR="0076525E">
        <w:t xml:space="preserve">. Així, el santero ja no té </w:t>
      </w:r>
      <w:r w:rsidR="00F62DD4">
        <w:t>el rol</w:t>
      </w:r>
      <w:r w:rsidR="0076525E">
        <w:t xml:space="preserve"> de </w:t>
      </w:r>
      <w:proofErr w:type="spellStart"/>
      <w:r w:rsidR="0076525E">
        <w:t>cohesionador</w:t>
      </w:r>
      <w:proofErr w:type="spellEnd"/>
      <w:r w:rsidR="0076525E">
        <w:t xml:space="preserve"> social, sinó que</w:t>
      </w:r>
      <w:r w:rsidR="00F62DD4">
        <w:t xml:space="preserve"> esdevé un nou sanador, que mira de resoldre els problemes personals a partir de la medicina </w:t>
      </w:r>
      <w:proofErr w:type="spellStart"/>
      <w:r w:rsidR="00F62DD4">
        <w:t>yoruba</w:t>
      </w:r>
      <w:proofErr w:type="spellEnd"/>
      <w:r w:rsidR="00F62DD4">
        <w:t xml:space="preserve">. </w:t>
      </w:r>
      <w:r w:rsidR="0076525E">
        <w:t xml:space="preserve">2) la </w:t>
      </w:r>
      <w:proofErr w:type="spellStart"/>
      <w:r w:rsidR="0076525E">
        <w:t>desmonopolització</w:t>
      </w:r>
      <w:proofErr w:type="spellEnd"/>
      <w:r w:rsidR="0076525E">
        <w:t xml:space="preserve"> del coneixement, que</w:t>
      </w:r>
      <w:r w:rsidR="00F62DD4">
        <w:t>, relacionat amb el primer punt,</w:t>
      </w:r>
      <w:r w:rsidR="0076525E">
        <w:t xml:space="preserve"> implica la proliferació de noves racionalitats, com ara, la Nova Era</w:t>
      </w:r>
      <w:r w:rsidR="00F62DD4">
        <w:t>,</w:t>
      </w:r>
      <w:r w:rsidR="0076525E">
        <w:t xml:space="preserve"> que entren en contacte amb religions com la Santería i que</w:t>
      </w:r>
      <w:r w:rsidR="00F62DD4">
        <w:t xml:space="preserve">, en passar-les pel filtre d’un </w:t>
      </w:r>
      <w:r w:rsidR="00F62DD4">
        <w:rPr>
          <w:i/>
        </w:rPr>
        <w:t>esoterisme secularitzat</w:t>
      </w:r>
      <w:r w:rsidR="00F62DD4">
        <w:t xml:space="preserve">, </w:t>
      </w:r>
      <w:r w:rsidR="0076525E">
        <w:t>impliquen noves concepcio</w:t>
      </w:r>
      <w:r w:rsidR="00F62DD4">
        <w:t xml:space="preserve">ns. D’aquesta manera, </w:t>
      </w:r>
      <w:r>
        <w:t xml:space="preserve">en aquesta presentació discutiré com la </w:t>
      </w:r>
      <w:r w:rsidR="00F62DD4">
        <w:t xml:space="preserve">Santería </w:t>
      </w:r>
      <w:r>
        <w:t>deixa de ser una</w:t>
      </w:r>
      <w:r w:rsidR="00F62DD4">
        <w:t xml:space="preserve"> religió </w:t>
      </w:r>
      <w:r>
        <w:t>per entendre’s com una espiritualitat</w:t>
      </w:r>
      <w:r w:rsidR="00F62DD4">
        <w:t xml:space="preserve">, </w:t>
      </w:r>
      <w:r w:rsidR="00583D5B">
        <w:t xml:space="preserve">que a partir de </w:t>
      </w:r>
      <w:r w:rsidR="00F62DD4">
        <w:t>concepte</w:t>
      </w:r>
      <w:r w:rsidR="00583D5B">
        <w:t>s com</w:t>
      </w:r>
      <w:r w:rsidR="00F62DD4">
        <w:t xml:space="preserve"> </w:t>
      </w:r>
      <w:r w:rsidR="00F62DD4">
        <w:rPr>
          <w:i/>
        </w:rPr>
        <w:t>naturales</w:t>
      </w:r>
      <w:r w:rsidR="00583D5B">
        <w:rPr>
          <w:i/>
        </w:rPr>
        <w:t xml:space="preserve">a </w:t>
      </w:r>
      <w:r w:rsidR="00583D5B">
        <w:t>o</w:t>
      </w:r>
      <w:r w:rsidR="00F62DD4">
        <w:t xml:space="preserve"> </w:t>
      </w:r>
      <w:r w:rsidR="00F62DD4">
        <w:rPr>
          <w:i/>
        </w:rPr>
        <w:t>tradició</w:t>
      </w:r>
      <w:r w:rsidR="00583D5B">
        <w:t xml:space="preserve">, té la capacitat de sanar i esdevé, per tant, medicina alternativa </w:t>
      </w:r>
      <w:proofErr w:type="spellStart"/>
      <w:r w:rsidR="00583D5B">
        <w:t>yoruba</w:t>
      </w:r>
      <w:proofErr w:type="spellEnd"/>
      <w:r w:rsidR="00583D5B">
        <w:t xml:space="preserve">. </w:t>
      </w:r>
    </w:p>
    <w:sectPr w:rsidR="0076525E" w:rsidRPr="00583D5B" w:rsidSect="004F58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2E34"/>
    <w:rsid w:val="00005277"/>
    <w:rsid w:val="00013AC6"/>
    <w:rsid w:val="0005085D"/>
    <w:rsid w:val="000F31D9"/>
    <w:rsid w:val="00101506"/>
    <w:rsid w:val="002321E1"/>
    <w:rsid w:val="00242E34"/>
    <w:rsid w:val="00252B42"/>
    <w:rsid w:val="002A53F7"/>
    <w:rsid w:val="002D2972"/>
    <w:rsid w:val="003E4D4C"/>
    <w:rsid w:val="0044791C"/>
    <w:rsid w:val="00460776"/>
    <w:rsid w:val="004B71BD"/>
    <w:rsid w:val="004F58D9"/>
    <w:rsid w:val="00512C94"/>
    <w:rsid w:val="00516286"/>
    <w:rsid w:val="00583D5B"/>
    <w:rsid w:val="005C0FA1"/>
    <w:rsid w:val="005D41C4"/>
    <w:rsid w:val="006230CC"/>
    <w:rsid w:val="006407DF"/>
    <w:rsid w:val="006774A8"/>
    <w:rsid w:val="006F3FFD"/>
    <w:rsid w:val="00705F0A"/>
    <w:rsid w:val="00714757"/>
    <w:rsid w:val="00724857"/>
    <w:rsid w:val="0076525E"/>
    <w:rsid w:val="00765940"/>
    <w:rsid w:val="007B7D42"/>
    <w:rsid w:val="00807D59"/>
    <w:rsid w:val="00840917"/>
    <w:rsid w:val="00847F54"/>
    <w:rsid w:val="00872A11"/>
    <w:rsid w:val="008B6F41"/>
    <w:rsid w:val="008D39C7"/>
    <w:rsid w:val="00963529"/>
    <w:rsid w:val="00970614"/>
    <w:rsid w:val="009813ED"/>
    <w:rsid w:val="0099156D"/>
    <w:rsid w:val="009A0481"/>
    <w:rsid w:val="009B2293"/>
    <w:rsid w:val="009E079D"/>
    <w:rsid w:val="00A06E8E"/>
    <w:rsid w:val="00A470F9"/>
    <w:rsid w:val="00A80AE9"/>
    <w:rsid w:val="00A9719E"/>
    <w:rsid w:val="00B35F6B"/>
    <w:rsid w:val="00B53A3E"/>
    <w:rsid w:val="00BA277F"/>
    <w:rsid w:val="00BA653C"/>
    <w:rsid w:val="00BD0CB1"/>
    <w:rsid w:val="00C62448"/>
    <w:rsid w:val="00C662F5"/>
    <w:rsid w:val="00CD70E5"/>
    <w:rsid w:val="00CF36F8"/>
    <w:rsid w:val="00CF70E9"/>
    <w:rsid w:val="00D06785"/>
    <w:rsid w:val="00D13F27"/>
    <w:rsid w:val="00D258A7"/>
    <w:rsid w:val="00D37C24"/>
    <w:rsid w:val="00D467F9"/>
    <w:rsid w:val="00D8176E"/>
    <w:rsid w:val="00DD2319"/>
    <w:rsid w:val="00DF5AD6"/>
    <w:rsid w:val="00E61C86"/>
    <w:rsid w:val="00E91394"/>
    <w:rsid w:val="00EA2042"/>
    <w:rsid w:val="00EF2194"/>
    <w:rsid w:val="00F0341B"/>
    <w:rsid w:val="00F40D62"/>
    <w:rsid w:val="00F56A45"/>
    <w:rsid w:val="00F62DD4"/>
    <w:rsid w:val="00FC399C"/>
    <w:rsid w:val="00FC4686"/>
    <w:rsid w:val="00FD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8D9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52B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qFormat/>
    <w:rsid w:val="00252B42"/>
    <w:rPr>
      <w:color w:val="auto"/>
    </w:rPr>
  </w:style>
  <w:style w:type="character" w:customStyle="1" w:styleId="Ttulo1Car">
    <w:name w:val="Título 1 Car"/>
    <w:basedOn w:val="Fuentedeprrafopredeter"/>
    <w:link w:val="Ttulo1"/>
    <w:uiPriority w:val="9"/>
    <w:rsid w:val="00252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Enginyeria i Arquitectura La Salle - URL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2016-10-13T08:58:00Z</dcterms:created>
  <dcterms:modified xsi:type="dcterms:W3CDTF">2016-10-13T16:27:00Z</dcterms:modified>
</cp:coreProperties>
</file>